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D9" w:rsidRPr="004A7CD9" w:rsidRDefault="00D279C3" w:rsidP="004A7CD9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4A7CD9">
        <w:rPr>
          <w:rFonts w:ascii="Times New Roman" w:hAnsi="Times New Roman"/>
          <w:b/>
          <w:i/>
          <w:sz w:val="36"/>
          <w:szCs w:val="36"/>
        </w:rPr>
        <w:t xml:space="preserve">Открытые </w:t>
      </w:r>
      <w:r w:rsidRPr="005A4A08">
        <w:rPr>
          <w:rFonts w:ascii="Times New Roman" w:hAnsi="Times New Roman"/>
          <w:b/>
          <w:i/>
          <w:sz w:val="36"/>
          <w:szCs w:val="36"/>
        </w:rPr>
        <w:t>уроки «Помним Чернобыль»</w:t>
      </w:r>
    </w:p>
    <w:p w:rsidR="00D279C3" w:rsidRPr="00F62E12" w:rsidRDefault="00D279C3" w:rsidP="004A7CD9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F62E12">
        <w:rPr>
          <w:rFonts w:ascii="Times New Roman" w:hAnsi="Times New Roman"/>
          <w:sz w:val="32"/>
          <w:szCs w:val="32"/>
        </w:rPr>
        <w:t>19 ноября в школе прошли открытые уроки «Помним Чернобыль»: у нас в гостях были люди, которые в далеком 1986 году ликвидировали последствия</w:t>
      </w:r>
      <w:r w:rsidR="004A7CD9" w:rsidRPr="00F62E12">
        <w:rPr>
          <w:rFonts w:ascii="Times New Roman" w:hAnsi="Times New Roman"/>
          <w:sz w:val="32"/>
          <w:szCs w:val="32"/>
        </w:rPr>
        <w:t xml:space="preserve"> </w:t>
      </w:r>
      <w:r w:rsidR="00670E61" w:rsidRPr="00F62E12">
        <w:rPr>
          <w:rFonts w:ascii="Times New Roman" w:hAnsi="Times New Roman"/>
          <w:sz w:val="32"/>
          <w:szCs w:val="32"/>
        </w:rPr>
        <w:t>аварии</w:t>
      </w:r>
      <w:r w:rsidRPr="00F62E12">
        <w:rPr>
          <w:rFonts w:ascii="Times New Roman" w:hAnsi="Times New Roman"/>
          <w:sz w:val="32"/>
          <w:szCs w:val="32"/>
        </w:rPr>
        <w:t xml:space="preserve"> на Чернобыльской АЭС. Сегодня они объединились в общественн</w:t>
      </w:r>
      <w:r w:rsidR="00670E61" w:rsidRPr="00F62E12">
        <w:rPr>
          <w:rFonts w:ascii="Times New Roman" w:hAnsi="Times New Roman"/>
          <w:sz w:val="32"/>
          <w:szCs w:val="32"/>
        </w:rPr>
        <w:t>ую</w:t>
      </w:r>
      <w:r w:rsidRPr="00F62E12">
        <w:rPr>
          <w:rFonts w:ascii="Times New Roman" w:hAnsi="Times New Roman"/>
          <w:sz w:val="32"/>
          <w:szCs w:val="32"/>
        </w:rPr>
        <w:t xml:space="preserve"> организаци</w:t>
      </w:r>
      <w:r w:rsidR="00670E61" w:rsidRPr="00F62E12">
        <w:rPr>
          <w:rFonts w:ascii="Times New Roman" w:hAnsi="Times New Roman"/>
          <w:sz w:val="32"/>
          <w:szCs w:val="32"/>
        </w:rPr>
        <w:t>ю</w:t>
      </w:r>
      <w:r w:rsidRPr="00F62E12">
        <w:rPr>
          <w:rFonts w:ascii="Times New Roman" w:hAnsi="Times New Roman"/>
          <w:sz w:val="32"/>
          <w:szCs w:val="32"/>
        </w:rPr>
        <w:t xml:space="preserve"> «Союз «Чернобыль» и считают своим гражданским долгом рассказывать молодым</w:t>
      </w:r>
      <w:r w:rsidR="004A7CD9" w:rsidRPr="00F62E12">
        <w:rPr>
          <w:rFonts w:ascii="Times New Roman" w:hAnsi="Times New Roman"/>
          <w:sz w:val="32"/>
          <w:szCs w:val="32"/>
        </w:rPr>
        <w:t xml:space="preserve"> </w:t>
      </w:r>
      <w:r w:rsidRPr="00F62E12">
        <w:rPr>
          <w:rFonts w:ascii="Times New Roman" w:hAnsi="Times New Roman"/>
          <w:sz w:val="32"/>
          <w:szCs w:val="32"/>
        </w:rPr>
        <w:t>о той страшной катастрофе и мужестве тех, кто участвовал в ликвидации ее последствий.</w:t>
      </w:r>
    </w:p>
    <w:p w:rsidR="00D279C3" w:rsidRPr="00F62E12" w:rsidRDefault="00D279C3" w:rsidP="004A7CD9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F62E12">
        <w:rPr>
          <w:rFonts w:ascii="Times New Roman" w:hAnsi="Times New Roman"/>
          <w:sz w:val="32"/>
          <w:szCs w:val="32"/>
        </w:rPr>
        <w:t>Впечатления ребят 5 «В» класса:</w:t>
      </w:r>
    </w:p>
    <w:p w:rsidR="00D279C3" w:rsidRPr="00F62E12" w:rsidRDefault="004A7CD9" w:rsidP="004A7CD9">
      <w:pPr>
        <w:ind w:firstLine="426"/>
        <w:jc w:val="both"/>
        <w:rPr>
          <w:rFonts w:ascii="Times New Roman" w:hAnsi="Times New Roman"/>
          <w:sz w:val="32"/>
          <w:szCs w:val="32"/>
        </w:rPr>
      </w:pPr>
      <w:r w:rsidRPr="00F62E12">
        <w:rPr>
          <w:rFonts w:ascii="Times New Roman" w:hAnsi="Times New Roman"/>
          <w:sz w:val="32"/>
          <w:szCs w:val="32"/>
        </w:rPr>
        <w:t>–</w:t>
      </w:r>
      <w:r w:rsidR="00D279C3" w:rsidRPr="00F62E12">
        <w:rPr>
          <w:rFonts w:ascii="Times New Roman" w:hAnsi="Times New Roman"/>
          <w:sz w:val="32"/>
          <w:szCs w:val="32"/>
        </w:rPr>
        <w:t xml:space="preserve"> О том, насколько опасной была их работа, говорит время: всего 45 секунд им разрешалось находиться рядом с реактором</w:t>
      </w:r>
      <w:r w:rsidRPr="00F62E12">
        <w:rPr>
          <w:rFonts w:ascii="Times New Roman" w:hAnsi="Times New Roman"/>
          <w:sz w:val="32"/>
          <w:szCs w:val="32"/>
        </w:rPr>
        <w:t>.</w:t>
      </w:r>
    </w:p>
    <w:p w:rsidR="00D279C3" w:rsidRPr="00F62E12" w:rsidRDefault="004A7CD9" w:rsidP="004A7CD9">
      <w:pPr>
        <w:ind w:firstLine="426"/>
        <w:jc w:val="both"/>
        <w:rPr>
          <w:rFonts w:ascii="Times New Roman" w:hAnsi="Times New Roman"/>
          <w:sz w:val="32"/>
          <w:szCs w:val="32"/>
        </w:rPr>
      </w:pPr>
      <w:r w:rsidRPr="00F62E12">
        <w:rPr>
          <w:rFonts w:ascii="Times New Roman" w:hAnsi="Times New Roman"/>
          <w:sz w:val="32"/>
          <w:szCs w:val="32"/>
        </w:rPr>
        <w:t>–</w:t>
      </w:r>
      <w:r w:rsidR="00D279C3" w:rsidRPr="00F62E12">
        <w:rPr>
          <w:rFonts w:ascii="Times New Roman" w:hAnsi="Times New Roman"/>
          <w:sz w:val="32"/>
          <w:szCs w:val="32"/>
        </w:rPr>
        <w:t xml:space="preserve"> Машины не могли справляться, а люди могли!</w:t>
      </w:r>
    </w:p>
    <w:p w:rsidR="00210983" w:rsidRDefault="00210983" w:rsidP="004A7CD9">
      <w:pPr>
        <w:ind w:firstLine="426"/>
        <w:jc w:val="both"/>
        <w:rPr>
          <w:rFonts w:ascii="Times New Roman" w:hAnsi="Times New Roman"/>
          <w:sz w:val="32"/>
          <w:szCs w:val="32"/>
        </w:rPr>
      </w:pPr>
      <w:r w:rsidRPr="00210983">
        <w:rPr>
          <w:rFonts w:ascii="Times New Roman" w:hAnsi="Times New Roman"/>
          <w:sz w:val="32"/>
          <w:szCs w:val="32"/>
        </w:rPr>
        <w:t xml:space="preserve">– </w:t>
      </w:r>
      <w:r>
        <w:rPr>
          <w:rFonts w:ascii="Times New Roman" w:hAnsi="Times New Roman"/>
          <w:sz w:val="32"/>
          <w:szCs w:val="32"/>
        </w:rPr>
        <w:t>500 тысяч человек прошли через Чернобыль – это так много!</w:t>
      </w:r>
    </w:p>
    <w:p w:rsidR="00210983" w:rsidRDefault="00210983" w:rsidP="00210983">
      <w:pPr>
        <w:ind w:firstLine="42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– </w:t>
      </w:r>
      <w:r w:rsidRPr="00210983">
        <w:rPr>
          <w:rFonts w:ascii="Times New Roman" w:hAnsi="Times New Roman"/>
          <w:sz w:val="32"/>
          <w:szCs w:val="32"/>
        </w:rPr>
        <w:t xml:space="preserve">Когда смотришь фильм о Чернобыле, становиться страшно </w:t>
      </w:r>
      <w:r>
        <w:rPr>
          <w:rFonts w:ascii="Times New Roman" w:hAnsi="Times New Roman"/>
          <w:sz w:val="32"/>
          <w:szCs w:val="32"/>
        </w:rPr>
        <w:t>от мысли о том, что было бы, если бы у ликвидаторов что-то не получилось.</w:t>
      </w:r>
      <w:r w:rsidRPr="00210983">
        <w:rPr>
          <w:rFonts w:ascii="Times New Roman" w:hAnsi="Times New Roman"/>
          <w:sz w:val="32"/>
          <w:szCs w:val="32"/>
        </w:rPr>
        <w:t xml:space="preserve"> </w:t>
      </w:r>
    </w:p>
    <w:p w:rsidR="00210983" w:rsidRPr="00F62E12" w:rsidRDefault="00210983" w:rsidP="00210983">
      <w:pPr>
        <w:ind w:firstLine="426"/>
        <w:jc w:val="both"/>
        <w:rPr>
          <w:rFonts w:ascii="Times New Roman" w:hAnsi="Times New Roman"/>
          <w:sz w:val="32"/>
          <w:szCs w:val="32"/>
        </w:rPr>
      </w:pPr>
      <w:r w:rsidRPr="00F62E12">
        <w:rPr>
          <w:rFonts w:ascii="Times New Roman" w:hAnsi="Times New Roman"/>
          <w:sz w:val="32"/>
          <w:szCs w:val="32"/>
        </w:rPr>
        <w:t>– Они герои! Если бы не они, мы бы жили в зараженной стране.</w:t>
      </w:r>
    </w:p>
    <w:p w:rsidR="00ED61B7" w:rsidRDefault="00ED61B7" w:rsidP="004A7CD9"/>
    <w:p w:rsidR="00ED61B7" w:rsidRDefault="00ED61B7" w:rsidP="004A7CD9"/>
    <w:p w:rsidR="00ED61B7" w:rsidRPr="00F62E12" w:rsidRDefault="004A7CD9" w:rsidP="00ED61B7">
      <w:pPr>
        <w:spacing w:after="0"/>
        <w:rPr>
          <w:rFonts w:ascii="Times New Roman" w:hAnsi="Times New Roman"/>
          <w:sz w:val="28"/>
          <w:szCs w:val="28"/>
        </w:rPr>
      </w:pPr>
      <w:r w:rsidRPr="00F62E12">
        <w:rPr>
          <w:rFonts w:ascii="Times New Roman" w:hAnsi="Times New Roman"/>
          <w:sz w:val="28"/>
          <w:szCs w:val="28"/>
        </w:rPr>
        <w:t xml:space="preserve">Говорит руководитель областной организации </w:t>
      </w:r>
    </w:p>
    <w:p w:rsidR="00D279C3" w:rsidRPr="00F62E12" w:rsidRDefault="004A7CD9" w:rsidP="00ED61B7">
      <w:pPr>
        <w:spacing w:after="0"/>
        <w:rPr>
          <w:rFonts w:ascii="Times New Roman" w:hAnsi="Times New Roman"/>
          <w:sz w:val="28"/>
          <w:szCs w:val="28"/>
        </w:rPr>
      </w:pPr>
      <w:r w:rsidRPr="00F62E12">
        <w:rPr>
          <w:rFonts w:ascii="Times New Roman" w:hAnsi="Times New Roman"/>
          <w:sz w:val="28"/>
          <w:szCs w:val="28"/>
        </w:rPr>
        <w:t>«Союз «Чернобыль» Бородкин Виктор Григорьевич</w:t>
      </w:r>
    </w:p>
    <w:p w:rsidR="005A4A08" w:rsidRDefault="00CF46F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-35561</wp:posOffset>
            </wp:positionH>
            <wp:positionV relativeFrom="paragraph">
              <wp:posOffset>217804</wp:posOffset>
            </wp:positionV>
            <wp:extent cx="5170929" cy="2943225"/>
            <wp:effectExtent l="19050" t="0" r="0" b="0"/>
            <wp:wrapNone/>
            <wp:docPr id="22" name="Рисунок 9" descr="Бородкин Виктор Григор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ородкин Виктор Григорьевич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29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6FE" w:rsidRDefault="00CF46FE"/>
    <w:p w:rsidR="00CF46FE" w:rsidRDefault="00CF46FE"/>
    <w:p w:rsidR="00210983" w:rsidRDefault="00210983"/>
    <w:p w:rsidR="00210983" w:rsidRDefault="00210983"/>
    <w:p w:rsidR="00CF46FE" w:rsidRDefault="00CF46FE"/>
    <w:p w:rsidR="00CF46FE" w:rsidRDefault="00CF46FE"/>
    <w:p w:rsidR="005A4A08" w:rsidRDefault="005A4A08"/>
    <w:p w:rsidR="00CF46FE" w:rsidRDefault="00CF46FE"/>
    <w:p w:rsidR="00CF46FE" w:rsidRDefault="00CF46FE"/>
    <w:p w:rsidR="005A4A08" w:rsidRPr="00F62E12" w:rsidRDefault="00ED61B7">
      <w:pPr>
        <w:rPr>
          <w:rFonts w:ascii="Times New Roman" w:hAnsi="Times New Roman"/>
          <w:sz w:val="28"/>
          <w:szCs w:val="28"/>
        </w:rPr>
      </w:pPr>
      <w:r w:rsidRPr="00F62E12">
        <w:rPr>
          <w:rFonts w:ascii="Times New Roman" w:hAnsi="Times New Roman"/>
          <w:sz w:val="28"/>
          <w:szCs w:val="28"/>
        </w:rPr>
        <w:lastRenderedPageBreak/>
        <w:t>Круглый стол в конференц-зале</w:t>
      </w:r>
    </w:p>
    <w:p w:rsidR="005A4A08" w:rsidRDefault="00F62E1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241935</wp:posOffset>
            </wp:positionV>
            <wp:extent cx="3840480" cy="2228850"/>
            <wp:effectExtent l="19050" t="0" r="7620" b="0"/>
            <wp:wrapNone/>
            <wp:docPr id="21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F62E1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238125</wp:posOffset>
            </wp:positionV>
            <wp:extent cx="4361815" cy="2552700"/>
            <wp:effectExtent l="19050" t="0" r="635" b="0"/>
            <wp:wrapNone/>
            <wp:docPr id="20" name="Рисунок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F62E1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191770</wp:posOffset>
            </wp:positionV>
            <wp:extent cx="4229100" cy="2450465"/>
            <wp:effectExtent l="19050" t="0" r="0" b="0"/>
            <wp:wrapNone/>
            <wp:docPr id="19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Default="005A4A08"/>
    <w:p w:rsidR="005A4A08" w:rsidRPr="00F62E12" w:rsidRDefault="00F62E12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207645</wp:posOffset>
            </wp:positionV>
            <wp:extent cx="3952875" cy="2247900"/>
            <wp:effectExtent l="19050" t="0" r="9525" b="0"/>
            <wp:wrapNone/>
            <wp:docPr id="18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1B7" w:rsidRPr="00F62E12">
        <w:rPr>
          <w:rFonts w:ascii="Times New Roman" w:hAnsi="Times New Roman"/>
          <w:sz w:val="28"/>
          <w:szCs w:val="28"/>
        </w:rPr>
        <w:t>На классных часах</w:t>
      </w:r>
    </w:p>
    <w:p w:rsidR="005A4A08" w:rsidRDefault="005A4A08"/>
    <w:p w:rsidR="005A4A08" w:rsidRDefault="005A4A08"/>
    <w:p w:rsidR="00ED61B7" w:rsidRDefault="00ED61B7"/>
    <w:p w:rsidR="00ED61B7" w:rsidRDefault="00ED61B7"/>
    <w:p w:rsidR="00ED61B7" w:rsidRDefault="00ED61B7"/>
    <w:p w:rsidR="00ED61B7" w:rsidRDefault="00ED61B7"/>
    <w:p w:rsidR="00ED61B7" w:rsidRDefault="00ED61B7"/>
    <w:p w:rsidR="00ED61B7" w:rsidRDefault="00F62E1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208915</wp:posOffset>
            </wp:positionV>
            <wp:extent cx="3143250" cy="1809750"/>
            <wp:effectExtent l="19050" t="0" r="0" b="0"/>
            <wp:wrapNone/>
            <wp:docPr id="17" name="Рисунок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1B7" w:rsidRDefault="00ED61B7"/>
    <w:p w:rsidR="00ED61B7" w:rsidRDefault="00ED61B7"/>
    <w:p w:rsidR="00ED61B7" w:rsidRDefault="00ED61B7"/>
    <w:p w:rsidR="00ED61B7" w:rsidRDefault="00F62E1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211455</wp:posOffset>
            </wp:positionV>
            <wp:extent cx="3977640" cy="2257425"/>
            <wp:effectExtent l="19050" t="0" r="3810" b="0"/>
            <wp:wrapNone/>
            <wp:docPr id="16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1B7" w:rsidRDefault="00ED61B7"/>
    <w:p w:rsidR="00ED61B7" w:rsidRDefault="00ED61B7"/>
    <w:p w:rsidR="00ED61B7" w:rsidRDefault="00ED61B7"/>
    <w:p w:rsidR="00ED61B7" w:rsidRDefault="00ED61B7"/>
    <w:p w:rsidR="00ED61B7" w:rsidRDefault="00ED61B7"/>
    <w:p w:rsidR="00ED61B7" w:rsidRDefault="00ED61B7"/>
    <w:p w:rsidR="00ED61B7" w:rsidRDefault="00ED61B7"/>
    <w:p w:rsidR="00ED61B7" w:rsidRDefault="00F62E1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246380</wp:posOffset>
            </wp:positionV>
            <wp:extent cx="4152900" cy="2352675"/>
            <wp:effectExtent l="19050" t="0" r="0" b="0"/>
            <wp:wrapNone/>
            <wp:docPr id="15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1B7" w:rsidRDefault="00ED61B7"/>
    <w:p w:rsidR="00ED61B7" w:rsidRDefault="00ED61B7"/>
    <w:p w:rsidR="00ED61B7" w:rsidRDefault="00ED61B7"/>
    <w:p w:rsidR="00ED61B7" w:rsidRDefault="00ED61B7"/>
    <w:p w:rsidR="00ED61B7" w:rsidRDefault="00ED61B7"/>
    <w:p w:rsidR="00ED61B7" w:rsidRDefault="00ED61B7"/>
    <w:p w:rsidR="00ED61B7" w:rsidRDefault="00ED61B7"/>
    <w:p w:rsidR="00ED61B7" w:rsidRDefault="00ED61B7"/>
    <w:p w:rsidR="00ED61B7" w:rsidRDefault="00ED61B7"/>
    <w:p w:rsidR="00ED61B7" w:rsidRPr="00F62E12" w:rsidRDefault="00ED61B7">
      <w:pPr>
        <w:rPr>
          <w:rFonts w:ascii="Times New Roman" w:hAnsi="Times New Roman"/>
          <w:sz w:val="28"/>
          <w:szCs w:val="28"/>
        </w:rPr>
      </w:pPr>
      <w:r w:rsidRPr="00F62E12">
        <w:rPr>
          <w:rFonts w:ascii="Times New Roman" w:hAnsi="Times New Roman"/>
          <w:sz w:val="28"/>
          <w:szCs w:val="28"/>
        </w:rPr>
        <w:lastRenderedPageBreak/>
        <w:t>Экскурсия по школе  –  в тире</w:t>
      </w:r>
    </w:p>
    <w:p w:rsidR="00ED61B7" w:rsidRDefault="00F62E1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69850</wp:posOffset>
            </wp:positionV>
            <wp:extent cx="4533900" cy="2559050"/>
            <wp:effectExtent l="19050" t="0" r="0" b="0"/>
            <wp:wrapNone/>
            <wp:docPr id="14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1B7" w:rsidRDefault="00ED61B7"/>
    <w:p w:rsidR="00BA2049" w:rsidRDefault="00F62E1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2490470</wp:posOffset>
            </wp:positionV>
            <wp:extent cx="4391025" cy="2552700"/>
            <wp:effectExtent l="19050" t="0" r="9525" b="0"/>
            <wp:wrapNone/>
            <wp:docPr id="13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BA2049" w:rsidRPr="00BA2049" w:rsidRDefault="00BA2049" w:rsidP="00BA2049"/>
    <w:p w:rsidR="00CF46FE" w:rsidRDefault="00CF46FE" w:rsidP="00CF46FE">
      <w:pPr>
        <w:jc w:val="center"/>
        <w:rPr>
          <w:sz w:val="36"/>
          <w:szCs w:val="36"/>
        </w:rPr>
      </w:pPr>
    </w:p>
    <w:p w:rsidR="00F62E12" w:rsidRPr="00CF46FE" w:rsidRDefault="00CF46FE" w:rsidP="00CF46FE">
      <w:pPr>
        <w:jc w:val="center"/>
        <w:rPr>
          <w:sz w:val="36"/>
          <w:szCs w:val="36"/>
        </w:rPr>
      </w:pPr>
      <w:r w:rsidRPr="00CF46FE">
        <w:rPr>
          <w:sz w:val="36"/>
          <w:szCs w:val="36"/>
        </w:rPr>
        <w:sym w:font="Wingdings" w:char="F09A"/>
      </w:r>
      <w:r w:rsidRPr="00CF46FE">
        <w:rPr>
          <w:sz w:val="36"/>
          <w:szCs w:val="36"/>
        </w:rPr>
        <w:sym w:font="Wingdings" w:char="F09B"/>
      </w:r>
    </w:p>
    <w:p w:rsidR="00BA2049" w:rsidRPr="00BA2049" w:rsidRDefault="00BA2049" w:rsidP="00CF46FE">
      <w:pPr>
        <w:spacing w:after="0"/>
        <w:ind w:left="2552"/>
        <w:rPr>
          <w:rFonts w:ascii="Times New Roman" w:hAnsi="Times New Roman"/>
          <w:b/>
          <w:i/>
          <w:sz w:val="36"/>
          <w:szCs w:val="36"/>
        </w:rPr>
      </w:pPr>
      <w:r w:rsidRPr="00BA2049">
        <w:rPr>
          <w:rFonts w:ascii="Times New Roman" w:hAnsi="Times New Roman"/>
          <w:b/>
          <w:i/>
          <w:sz w:val="36"/>
          <w:szCs w:val="36"/>
        </w:rPr>
        <w:t>Чернобыль – это смерти путь.</w:t>
      </w:r>
    </w:p>
    <w:p w:rsidR="00BA2049" w:rsidRPr="00BA2049" w:rsidRDefault="00BA2049" w:rsidP="00CF46FE">
      <w:pPr>
        <w:spacing w:after="0"/>
        <w:ind w:left="2552"/>
        <w:rPr>
          <w:rFonts w:ascii="Times New Roman" w:hAnsi="Times New Roman"/>
          <w:b/>
          <w:i/>
          <w:sz w:val="36"/>
          <w:szCs w:val="36"/>
        </w:rPr>
      </w:pPr>
      <w:r w:rsidRPr="00BA2049">
        <w:rPr>
          <w:rFonts w:ascii="Times New Roman" w:hAnsi="Times New Roman"/>
          <w:b/>
          <w:i/>
          <w:sz w:val="36"/>
          <w:szCs w:val="36"/>
        </w:rPr>
        <w:t>Чернобыль – это судеб каша.</w:t>
      </w:r>
    </w:p>
    <w:p w:rsidR="00BA2049" w:rsidRPr="00BA2049" w:rsidRDefault="00BA2049" w:rsidP="00CF46FE">
      <w:pPr>
        <w:spacing w:after="0"/>
        <w:ind w:left="2552"/>
        <w:rPr>
          <w:rFonts w:ascii="Times New Roman" w:hAnsi="Times New Roman"/>
          <w:b/>
          <w:i/>
          <w:sz w:val="36"/>
          <w:szCs w:val="36"/>
        </w:rPr>
      </w:pPr>
      <w:r w:rsidRPr="00BA2049">
        <w:rPr>
          <w:rFonts w:ascii="Times New Roman" w:hAnsi="Times New Roman"/>
          <w:b/>
          <w:i/>
          <w:sz w:val="36"/>
          <w:szCs w:val="36"/>
        </w:rPr>
        <w:t>Чернобыль – это мира грусть.</w:t>
      </w:r>
    </w:p>
    <w:p w:rsidR="00BA2049" w:rsidRPr="00BA2049" w:rsidRDefault="00BA2049" w:rsidP="00CF46FE">
      <w:pPr>
        <w:spacing w:after="0"/>
        <w:ind w:left="2552"/>
        <w:rPr>
          <w:rFonts w:ascii="Times New Roman" w:hAnsi="Times New Roman"/>
          <w:b/>
          <w:i/>
          <w:sz w:val="36"/>
          <w:szCs w:val="36"/>
        </w:rPr>
      </w:pPr>
      <w:r w:rsidRPr="00BA2049">
        <w:rPr>
          <w:rFonts w:ascii="Times New Roman" w:hAnsi="Times New Roman"/>
          <w:b/>
          <w:i/>
          <w:sz w:val="36"/>
          <w:szCs w:val="36"/>
        </w:rPr>
        <w:t>Чернобыль – это память наша…</w:t>
      </w:r>
    </w:p>
    <w:p w:rsidR="00D279C3" w:rsidRPr="00CF46FE" w:rsidRDefault="00CF46FE" w:rsidP="00CF46FE">
      <w:pPr>
        <w:shd w:val="clear" w:color="auto" w:fill="FFFFFF" w:themeFill="background1"/>
        <w:tabs>
          <w:tab w:val="left" w:pos="3420"/>
        </w:tabs>
        <w:spacing w:after="0"/>
        <w:ind w:right="1699"/>
        <w:jc w:val="right"/>
        <w:rPr>
          <w:rFonts w:ascii="Times New Roman" w:hAnsi="Times New Roman"/>
          <w:i/>
          <w:sz w:val="32"/>
          <w:szCs w:val="32"/>
        </w:rPr>
      </w:pPr>
      <w:r w:rsidRPr="00CF46FE">
        <w:rPr>
          <w:rFonts w:ascii="Times New Roman" w:hAnsi="Times New Roman"/>
          <w:i/>
        </w:rPr>
        <w:t>Илья Луговой</w:t>
      </w:r>
    </w:p>
    <w:sectPr w:rsidR="00D279C3" w:rsidRPr="00CF46FE" w:rsidSect="004A7CD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79C3"/>
    <w:rsid w:val="001A1DFD"/>
    <w:rsid w:val="00210983"/>
    <w:rsid w:val="004A7CD9"/>
    <w:rsid w:val="005A4A08"/>
    <w:rsid w:val="00670E61"/>
    <w:rsid w:val="007D11F1"/>
    <w:rsid w:val="00BA2049"/>
    <w:rsid w:val="00BE5ED9"/>
    <w:rsid w:val="00CF46FE"/>
    <w:rsid w:val="00D279C3"/>
    <w:rsid w:val="00ED61B7"/>
    <w:rsid w:val="00F6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E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2</cp:revision>
  <dcterms:created xsi:type="dcterms:W3CDTF">2012-11-21T17:20:00Z</dcterms:created>
  <dcterms:modified xsi:type="dcterms:W3CDTF">2012-11-21T17:20:00Z</dcterms:modified>
</cp:coreProperties>
</file>